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070"/>
        <w:gridCol w:w="992"/>
        <w:gridCol w:w="1273"/>
        <w:gridCol w:w="1322"/>
        <w:gridCol w:w="1026"/>
        <w:gridCol w:w="963"/>
        <w:gridCol w:w="1738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5F4458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5F4458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5F4458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495" w14:textId="57AD5490" w:rsidR="005E78D1" w:rsidRPr="00120743" w:rsidRDefault="00CE7983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5DF898" w14:textId="375798D6" w:rsidR="005E78D1" w:rsidRPr="00012904" w:rsidRDefault="001E4887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012904">
              <w:t>25 </w:t>
            </w:r>
            <w:r w:rsidR="00FB67D3">
              <w:t>6</w:t>
            </w:r>
            <w:r w:rsidRPr="00012904">
              <w:t>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1CA" w14:textId="2F920AF4" w:rsidR="005E78D1" w:rsidRPr="001E4887" w:rsidRDefault="00CE7983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2BBC83A8" w:rsidR="005E78D1" w:rsidRPr="00012904" w:rsidRDefault="001E4887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012904">
              <w:t>25 </w:t>
            </w:r>
            <w:r w:rsidR="00FB67D3">
              <w:t>6</w:t>
            </w:r>
            <w:r w:rsidRPr="00012904">
              <w:t>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1CBB80E0" w:rsidR="005E78D1" w:rsidRDefault="00555416" w:rsidP="00555416">
      <w:pPr>
        <w:rPr>
          <w:rFonts w:cstheme="minorHAnsi"/>
        </w:rPr>
      </w:pPr>
      <w:r>
        <w:rPr>
          <w:b/>
        </w:rPr>
        <w:t>o dofinansowanie zakupu wyposażenia do</w:t>
      </w:r>
      <w:r w:rsidR="002367C1" w:rsidRPr="005F4458">
        <w:rPr>
          <w:b/>
        </w:rPr>
        <w:t xml:space="preserve"> </w:t>
      </w:r>
      <w:r w:rsidR="001E4887" w:rsidRPr="001E4887">
        <w:rPr>
          <w:b/>
          <w:shd w:val="clear" w:color="auto" w:fill="BDD6EE" w:themeFill="accent5" w:themeFillTint="66"/>
        </w:rPr>
        <w:t>JEDNEJ</w:t>
      </w:r>
      <w:r w:rsidR="001E4887">
        <w:rPr>
          <w:b/>
        </w:rPr>
        <w:t xml:space="preserve"> </w:t>
      </w:r>
      <w:r w:rsidR="00945DC5">
        <w:rPr>
          <w:b/>
        </w:rPr>
        <w:t>s</w:t>
      </w:r>
      <w:r w:rsidR="002367C1">
        <w:rPr>
          <w:b/>
        </w:rPr>
        <w:t xml:space="preserve">ali lekcyjnej przeznaczonej do nauki </w:t>
      </w:r>
      <w:r w:rsidR="005F4458" w:rsidRPr="005F4458">
        <w:rPr>
          <w:b/>
          <w:shd w:val="clear" w:color="auto" w:fill="BDD6EE" w:themeFill="accent5" w:themeFillTint="66"/>
        </w:rPr>
        <w:t>FIZYKI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4E0D086B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65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2B061D2D" w14:textId="01A1E752" w:rsidR="00120743" w:rsidRPr="002367C1" w:rsidRDefault="00120743" w:rsidP="002367C1">
      <w:pPr>
        <w:rPr>
          <w:rFonts w:cstheme="minorHAnsi"/>
        </w:rPr>
      </w:pPr>
    </w:p>
    <w:p w14:paraId="41870364" w14:textId="185A4CA7" w:rsidR="005F4458" w:rsidRDefault="00641F4F" w:rsidP="00120743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>Laboratoria przyrodnicze 1</w:t>
      </w:r>
      <w:r>
        <w:rPr>
          <w:rFonts w:cstheme="minorHAnsi"/>
          <w:b/>
          <w:bCs/>
        </w:rPr>
        <w:t xml:space="preserve"> – FIZYKA</w:t>
      </w:r>
    </w:p>
    <w:p w14:paraId="798F2970" w14:textId="65D4D300" w:rsidR="00641F4F" w:rsidRDefault="00641F4F" w:rsidP="00120743">
      <w:pPr>
        <w:tabs>
          <w:tab w:val="left" w:pos="3270"/>
        </w:tabs>
      </w:pPr>
      <w:r>
        <w:rPr>
          <w:rFonts w:cstheme="minorHAnsi"/>
          <w:b/>
          <w:bCs/>
        </w:rPr>
        <w:t xml:space="preserve">- </w:t>
      </w:r>
      <w:r w:rsidRPr="005F4458">
        <w:t xml:space="preserve">4x </w:t>
      </w:r>
      <w:proofErr w:type="spellStart"/>
      <w:r w:rsidRPr="005F4458">
        <w:t>einstien</w:t>
      </w:r>
      <w:proofErr w:type="spellEnd"/>
      <w:r w:rsidRPr="005F4458">
        <w:t xml:space="preserve"> Tablet+2 z dz</w:t>
      </w:r>
      <w:r>
        <w:t>iesięcioma wbudowanymi czujnikami (ultrafiolet, światło, temperatura, tętno, wilgotność, akcelerometr, GPS/lokalizacja, mikrofon, dźwięk, ciśnienie atmosferyczne)</w:t>
      </w:r>
    </w:p>
    <w:p w14:paraId="30AFA3E8" w14:textId="1440380F" w:rsidR="00641F4F" w:rsidRDefault="00641F4F" w:rsidP="00120743">
      <w:pPr>
        <w:tabs>
          <w:tab w:val="left" w:pos="3270"/>
        </w:tabs>
        <w:rPr>
          <w:rFonts w:eastAsia="Times New Roman" w:cstheme="minorHAnsi"/>
          <w:lang w:eastAsia="pl-PL"/>
        </w:rPr>
      </w:pPr>
      <w:r>
        <w:t xml:space="preserve">- </w:t>
      </w:r>
      <w:r w:rsidRPr="003679DF">
        <w:rPr>
          <w:rFonts w:ascii="Verdana" w:hAnsi="Verdana"/>
          <w:sz w:val="18"/>
          <w:szCs w:val="18"/>
          <w:lang w:eastAsia="pl-PL"/>
        </w:rPr>
        <w:t xml:space="preserve">2x zestaw czujników </w:t>
      </w:r>
      <w:r>
        <w:rPr>
          <w:rFonts w:ascii="Verdana" w:hAnsi="Verdana"/>
          <w:sz w:val="18"/>
          <w:szCs w:val="18"/>
          <w:lang w:eastAsia="pl-PL"/>
        </w:rPr>
        <w:t xml:space="preserve">FIZYKA </w:t>
      </w:r>
      <w:r w:rsidRPr="005F4458">
        <w:rPr>
          <w:rFonts w:cstheme="minorHAnsi"/>
          <w:lang w:eastAsia="pl-PL"/>
        </w:rPr>
        <w:t xml:space="preserve">(w skład każdego zestawu wchodzą następujące czujniki: </w:t>
      </w:r>
      <w:r w:rsidRPr="005F4458">
        <w:rPr>
          <w:rFonts w:eastAsia="Times New Roman" w:cstheme="minorHAnsi"/>
          <w:lang w:eastAsia="pl-PL"/>
        </w:rPr>
        <w:t>napięcia +/- 25V, natężenia +/- 2,5A, ładunku elektrycznego, siłomierz, dalmierz)</w:t>
      </w:r>
    </w:p>
    <w:p w14:paraId="7EB34D05" w14:textId="44C7E582" w:rsidR="00641F4F" w:rsidRDefault="00641F4F" w:rsidP="00120743">
      <w:pPr>
        <w:tabs>
          <w:tab w:val="left" w:pos="3270"/>
        </w:tabs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o</w:t>
      </w:r>
      <w:r w:rsidRPr="00EE5C24">
        <w:rPr>
          <w:rFonts w:cstheme="minorHAnsi"/>
        </w:rPr>
        <w:t>programowanie w języku polskim do analizy wyników na tablet i komputer</w:t>
      </w:r>
    </w:p>
    <w:p w14:paraId="43BC7E20" w14:textId="45742093" w:rsidR="00641F4F" w:rsidRDefault="00641F4F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D72312">
        <w:rPr>
          <w:rFonts w:cstheme="minorHAnsi"/>
        </w:rPr>
        <w:t>podręczniki</w:t>
      </w:r>
      <w:r>
        <w:rPr>
          <w:rFonts w:cstheme="minorHAnsi"/>
        </w:rPr>
        <w:t xml:space="preserve"> do przeprowadzania doświadczeń w formie elektronicznej</w:t>
      </w:r>
    </w:p>
    <w:p w14:paraId="4421F52D" w14:textId="38EAE94C" w:rsidR="00641F4F" w:rsidRDefault="00641F4F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120743">
        <w:t xml:space="preserve">2x </w:t>
      </w:r>
      <w:r>
        <w:rPr>
          <w:rFonts w:cstheme="minorHAnsi"/>
        </w:rPr>
        <w:t>w</w:t>
      </w:r>
      <w:r w:rsidRPr="00EE5C24">
        <w:rPr>
          <w:rFonts w:cstheme="minorHAnsi"/>
        </w:rPr>
        <w:t>alizka do zestawu czujników</w:t>
      </w:r>
    </w:p>
    <w:p w14:paraId="2704EB38" w14:textId="70473902" w:rsidR="00641F4F" w:rsidRPr="00641F4F" w:rsidRDefault="00641F4F" w:rsidP="00641F4F">
      <w:pPr>
        <w:tabs>
          <w:tab w:val="left" w:pos="3270"/>
        </w:tabs>
        <w:rPr>
          <w:rFonts w:ascii="Verdana" w:hAnsi="Verdana"/>
          <w:sz w:val="18"/>
          <w:szCs w:val="18"/>
          <w:lang w:eastAsia="pl-PL"/>
        </w:rPr>
      </w:pPr>
      <w:r w:rsidRPr="00641F4F">
        <w:rPr>
          <w:rFonts w:cstheme="minorHAnsi"/>
        </w:rPr>
        <w:t xml:space="preserve">- </w:t>
      </w:r>
      <w:r w:rsidRPr="00641F4F">
        <w:t xml:space="preserve">1x monitor interaktywny Avtek </w:t>
      </w:r>
      <w:proofErr w:type="spellStart"/>
      <w:r w:rsidRPr="00641F4F">
        <w:rPr>
          <w:rFonts w:ascii="Verdana" w:hAnsi="Verdana"/>
          <w:sz w:val="18"/>
          <w:szCs w:val="18"/>
          <w:lang w:eastAsia="pl-PL"/>
        </w:rPr>
        <w:t>Touchscreen</w:t>
      </w:r>
      <w:proofErr w:type="spellEnd"/>
      <w:r w:rsidRPr="00641F4F">
        <w:rPr>
          <w:rFonts w:ascii="Verdana" w:hAnsi="Verdana"/>
          <w:sz w:val="18"/>
          <w:szCs w:val="18"/>
          <w:lang w:eastAsia="pl-PL"/>
        </w:rPr>
        <w:t xml:space="preserve"> 5 Connect 65 (stawka dla szkół VAT 0%)</w:t>
      </w:r>
    </w:p>
    <w:p w14:paraId="7762FB08" w14:textId="03148836" w:rsidR="00641F4F" w:rsidRDefault="00641F4F" w:rsidP="00641F4F">
      <w:pPr>
        <w:tabs>
          <w:tab w:val="left" w:pos="3270"/>
        </w:tabs>
      </w:pPr>
      <w:r w:rsidRPr="00641F4F">
        <w:rPr>
          <w:rFonts w:ascii="Verdana" w:hAnsi="Verdana"/>
          <w:sz w:val="18"/>
          <w:szCs w:val="18"/>
          <w:lang w:eastAsia="pl-PL"/>
        </w:rPr>
        <w:t xml:space="preserve">- </w:t>
      </w:r>
      <w:r>
        <w:t>p</w:t>
      </w:r>
      <w:r w:rsidRPr="00D07D05">
        <w:t>akiet oprogramowania do monitora i</w:t>
      </w:r>
      <w:r>
        <w:t>nteraktywnego Avtek</w:t>
      </w:r>
    </w:p>
    <w:p w14:paraId="45BA3710" w14:textId="19C20E1D" w:rsidR="00641F4F" w:rsidRPr="00641F4F" w:rsidRDefault="00641F4F" w:rsidP="00641F4F">
      <w:pPr>
        <w:tabs>
          <w:tab w:val="left" w:pos="3270"/>
        </w:tabs>
        <w:rPr>
          <w:lang w:val="en-US"/>
        </w:rPr>
      </w:pPr>
      <w:r w:rsidRPr="00641F4F">
        <w:rPr>
          <w:lang w:val="en-US"/>
        </w:rPr>
        <w:t xml:space="preserve">- </w:t>
      </w:r>
      <w:r>
        <w:rPr>
          <w:lang w:val="en-US"/>
        </w:rPr>
        <w:t xml:space="preserve">1x </w:t>
      </w:r>
      <w:proofErr w:type="spellStart"/>
      <w:r>
        <w:rPr>
          <w:lang w:val="en-US"/>
        </w:rPr>
        <w:t>wizualizer</w:t>
      </w:r>
      <w:proofErr w:type="spellEnd"/>
      <w:r>
        <w:rPr>
          <w:lang w:val="en-US"/>
        </w:rPr>
        <w:t xml:space="preserve"> </w:t>
      </w:r>
      <w:r w:rsidRPr="00120743">
        <w:rPr>
          <w:rFonts w:ascii="Verdana" w:hAnsi="Verdana"/>
          <w:sz w:val="18"/>
          <w:szCs w:val="18"/>
          <w:lang w:val="en-US" w:eastAsia="pl-PL"/>
        </w:rPr>
        <w:t>1x Aver F17-8M</w:t>
      </w:r>
    </w:p>
    <w:p w14:paraId="46FBAEA0" w14:textId="051E57C7" w:rsidR="00641F4F" w:rsidRPr="00641F4F" w:rsidRDefault="00641F4F" w:rsidP="00641F4F">
      <w:pPr>
        <w:tabs>
          <w:tab w:val="left" w:pos="3270"/>
        </w:tabs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cstheme="minorHAnsi"/>
        </w:rPr>
        <w:t xml:space="preserve">Cena brutto*: </w:t>
      </w:r>
      <w:r w:rsidRPr="00CC24F9">
        <w:rPr>
          <w:b/>
        </w:rPr>
        <w:t>2</w:t>
      </w:r>
      <w:r>
        <w:rPr>
          <w:b/>
        </w:rPr>
        <w:t>5</w:t>
      </w:r>
      <w:r w:rsidRPr="00CC24F9">
        <w:rPr>
          <w:b/>
        </w:rPr>
        <w:t> </w:t>
      </w:r>
      <w:r w:rsidR="00FB67D3">
        <w:rPr>
          <w:b/>
        </w:rPr>
        <w:t>6</w:t>
      </w:r>
      <w:bookmarkStart w:id="0" w:name="_GoBack"/>
      <w:bookmarkEnd w:id="0"/>
      <w:r w:rsidRPr="00CC24F9">
        <w:rPr>
          <w:b/>
        </w:rPr>
        <w:t>99,00</w:t>
      </w:r>
    </w:p>
    <w:p w14:paraId="0B175925" w14:textId="699778D9" w:rsidR="00641F4F" w:rsidRDefault="00641F4F" w:rsidP="00641F4F">
      <w:pPr>
        <w:tabs>
          <w:tab w:val="left" w:pos="327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*zawiera podatek VAT (23% lub 0% w zależności od produktu objętego odpowiednią stawką)</w:t>
      </w:r>
    </w:p>
    <w:p w14:paraId="2D2E266B" w14:textId="77777777" w:rsidR="00641F4F" w:rsidRPr="00641F4F" w:rsidRDefault="00641F4F" w:rsidP="00120743">
      <w:pPr>
        <w:tabs>
          <w:tab w:val="left" w:pos="3270"/>
        </w:tabs>
      </w:pPr>
    </w:p>
    <w:sectPr w:rsidR="00641F4F" w:rsidRPr="00641F4F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B1AC" w14:textId="77777777" w:rsidR="000A3C5F" w:rsidRDefault="000A3C5F" w:rsidP="005E78D1">
      <w:pPr>
        <w:spacing w:after="0" w:line="240" w:lineRule="auto"/>
      </w:pPr>
      <w:r>
        <w:separator/>
      </w:r>
    </w:p>
  </w:endnote>
  <w:endnote w:type="continuationSeparator" w:id="0">
    <w:p w14:paraId="622C6339" w14:textId="77777777" w:rsidR="000A3C5F" w:rsidRDefault="000A3C5F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F219" w14:textId="77777777" w:rsidR="000A3C5F" w:rsidRDefault="000A3C5F" w:rsidP="005E78D1">
      <w:pPr>
        <w:spacing w:after="0" w:line="240" w:lineRule="auto"/>
      </w:pPr>
      <w:r>
        <w:separator/>
      </w:r>
    </w:p>
  </w:footnote>
  <w:footnote w:type="continuationSeparator" w:id="0">
    <w:p w14:paraId="0C5501C8" w14:textId="77777777" w:rsidR="000A3C5F" w:rsidRDefault="000A3C5F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12904"/>
    <w:rsid w:val="00061806"/>
    <w:rsid w:val="000A3C5F"/>
    <w:rsid w:val="000A5A33"/>
    <w:rsid w:val="00106CFE"/>
    <w:rsid w:val="00120743"/>
    <w:rsid w:val="001E4887"/>
    <w:rsid w:val="00201AC6"/>
    <w:rsid w:val="002367C1"/>
    <w:rsid w:val="002A76FE"/>
    <w:rsid w:val="003679DF"/>
    <w:rsid w:val="003B0809"/>
    <w:rsid w:val="003B34EE"/>
    <w:rsid w:val="00456DB4"/>
    <w:rsid w:val="004A63FE"/>
    <w:rsid w:val="004E31DD"/>
    <w:rsid w:val="004F2DBB"/>
    <w:rsid w:val="00537C01"/>
    <w:rsid w:val="00555416"/>
    <w:rsid w:val="00562B26"/>
    <w:rsid w:val="005E1CDB"/>
    <w:rsid w:val="005E78D1"/>
    <w:rsid w:val="005F4458"/>
    <w:rsid w:val="00641F4F"/>
    <w:rsid w:val="006C136E"/>
    <w:rsid w:val="00706E59"/>
    <w:rsid w:val="007D75FD"/>
    <w:rsid w:val="008706B5"/>
    <w:rsid w:val="00945DC5"/>
    <w:rsid w:val="009C4A83"/>
    <w:rsid w:val="00AA5996"/>
    <w:rsid w:val="00AC4059"/>
    <w:rsid w:val="00AC4F2C"/>
    <w:rsid w:val="00B40476"/>
    <w:rsid w:val="00B455E9"/>
    <w:rsid w:val="00B67D50"/>
    <w:rsid w:val="00B9606D"/>
    <w:rsid w:val="00B97BFB"/>
    <w:rsid w:val="00BD0ADA"/>
    <w:rsid w:val="00C627A5"/>
    <w:rsid w:val="00CA441A"/>
    <w:rsid w:val="00CA71C6"/>
    <w:rsid w:val="00CC24F9"/>
    <w:rsid w:val="00CE7983"/>
    <w:rsid w:val="00D07D05"/>
    <w:rsid w:val="00D72312"/>
    <w:rsid w:val="00D7287B"/>
    <w:rsid w:val="00E612E4"/>
    <w:rsid w:val="00E82A82"/>
    <w:rsid w:val="00E85053"/>
    <w:rsid w:val="00E94252"/>
    <w:rsid w:val="00F0346D"/>
    <w:rsid w:val="00F2245C"/>
    <w:rsid w:val="00F33C62"/>
    <w:rsid w:val="00F77D35"/>
    <w:rsid w:val="00F81FED"/>
    <w:rsid w:val="00FB4999"/>
    <w:rsid w:val="00FB67D3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6D7E-0F7E-41F7-AE4F-3482BCD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39</cp:revision>
  <dcterms:created xsi:type="dcterms:W3CDTF">2018-06-04T10:44:00Z</dcterms:created>
  <dcterms:modified xsi:type="dcterms:W3CDTF">2019-03-14T13:48:00Z</dcterms:modified>
</cp:coreProperties>
</file>